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2" w:rsidRDefault="001A3592" w:rsidP="001A3592">
      <w:pPr>
        <w:pStyle w:val="1"/>
      </w:pPr>
      <w:r>
        <w:t>Потребители для предупреждения на 21.08.2020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3592" w:rsidRPr="001A3592" w:rsidRDefault="001A3592" w:rsidP="001A3592">
            <w:pPr>
              <w:rPr>
                <w:b/>
                <w:sz w:val="16"/>
              </w:rPr>
            </w:pPr>
            <w:r w:rsidRPr="001A3592">
              <w:rPr>
                <w:b/>
                <w:sz w:val="16"/>
              </w:rPr>
              <w:t>Дата и время предупреждения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ТП-1418, Постовая,3,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Быт: Постовая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Гостиница "Платан" Общежитие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2683007,2684952сек.,2682616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Гостиница "Платан"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09-нет 27.03.14.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279-35-09;2192525; 89094484994 зам. </w:t>
            </w:r>
            <w:proofErr w:type="spellStart"/>
            <w:proofErr w:type="gramStart"/>
            <w:r>
              <w:rPr>
                <w:sz w:val="16"/>
              </w:rPr>
              <w:t>упр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Ж.Д.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Груенко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Котельная "Т.С."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8-918-04-67-029;2443601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  2686586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268 59 30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врача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2682302,2369585 т. на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Быт: Октябрьская 33-41;Пушкина 23-23,20-24;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Сарогоса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2623527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 ООО НИИСХ "</w:t>
            </w:r>
            <w:proofErr w:type="spellStart"/>
            <w:r>
              <w:rPr>
                <w:sz w:val="16"/>
              </w:rPr>
              <w:t>Агропродукт</w:t>
            </w:r>
            <w:proofErr w:type="spellEnd"/>
            <w:r>
              <w:rPr>
                <w:sz w:val="16"/>
              </w:rPr>
              <w:t xml:space="preserve">" лаборатория (испытательный центр)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 2686493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Быт: Октябрьская 32-42,18-26;Пушкина 21-25,18-24;Комсомольская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268-02-70секр.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ГУ КК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89184421071пр.  89094584187  2671899 -98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Рашпилевская,21 АТС </w:t>
            </w:r>
            <w:proofErr w:type="spellStart"/>
            <w:r>
              <w:rPr>
                <w:sz w:val="16"/>
              </w:rPr>
              <w:t>Нефтегаза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201-79-70;201-62-27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РН-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8 918 328 65 65 адм. </w:t>
            </w:r>
            <w:proofErr w:type="spellStart"/>
            <w:r>
              <w:rPr>
                <w:sz w:val="16"/>
              </w:rPr>
              <w:t>Корольклва</w:t>
            </w:r>
            <w:proofErr w:type="spellEnd"/>
            <w:r>
              <w:rPr>
                <w:sz w:val="16"/>
              </w:rPr>
              <w:t xml:space="preserve"> Г.Н.; 89186316151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Комерс</w:t>
            </w:r>
            <w:proofErr w:type="spellEnd"/>
            <w:r>
              <w:rPr>
                <w:sz w:val="16"/>
              </w:rPr>
              <w:t xml:space="preserve"> Русс"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Советская,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34 Рашпилевская,13 /Гараж/,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2685233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язановой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"Литературный музей",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2623105с.2622256,2671621,2685878,2621453;8-918-155-59-33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Литературный  музей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Постовая,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268 58 78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Ж/Д,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Музучилище,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2672635,2685889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Пиццерия Октябрьская,9,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2670913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 </w:t>
            </w:r>
            <w:proofErr w:type="spellStart"/>
            <w:r>
              <w:rPr>
                <w:sz w:val="16"/>
              </w:rPr>
              <w:t>Стрейхауз</w:t>
            </w:r>
            <w:proofErr w:type="spellEnd"/>
            <w:r>
              <w:rPr>
                <w:sz w:val="16"/>
              </w:rPr>
              <w:t xml:space="preserve"> " гр. Акатьева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Постовая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2624643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Рашпилевская,14 Арбитражный суд,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2013400сек; 2013417 отд. МТО; 2684600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15-ти  </w:t>
            </w:r>
            <w:proofErr w:type="gramStart"/>
            <w:r>
              <w:rPr>
                <w:sz w:val="16"/>
              </w:rPr>
              <w:t>этаж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Пушкина,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89282751964 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2672289деж.;2685961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2570453;2570509с.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8918-436-80-82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  <w:tr w:rsidR="001A3592" w:rsidRPr="001A3592" w:rsidTr="001A35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 w:rsidRPr="001A35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A3592" w:rsidRPr="001A3592" w:rsidRDefault="001A3592" w:rsidP="001A3592">
            <w:pPr>
              <w:rPr>
                <w:sz w:val="16"/>
              </w:rPr>
            </w:pPr>
            <w:r>
              <w:rPr>
                <w:sz w:val="16"/>
              </w:rPr>
              <w:t>21.08.2020 9:00-17:00</w:t>
            </w:r>
          </w:p>
        </w:tc>
      </w:tr>
    </w:tbl>
    <w:p w:rsidR="00DE1399" w:rsidRDefault="00DE1399" w:rsidP="001A3592">
      <w:pPr>
        <w:pStyle w:val="1"/>
      </w:pPr>
      <w:bookmarkStart w:id="0" w:name="_GoBack"/>
      <w:bookmarkEnd w:id="0"/>
    </w:p>
    <w:sectPr w:rsidR="00DE1399" w:rsidSect="001A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2"/>
    <w:rsid w:val="001A3592"/>
    <w:rsid w:val="00D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2020-07-20T16:00:00Z</dcterms:created>
  <dcterms:modified xsi:type="dcterms:W3CDTF">2020-07-20T16:01:00Z</dcterms:modified>
</cp:coreProperties>
</file>